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A08385" w14:textId="2F7054AF" w:rsidR="0069518C" w:rsidRPr="00CC68C8" w:rsidRDefault="0069518C" w:rsidP="00CD493A">
      <w:pPr>
        <w:pStyle w:val="NormalWeb"/>
        <w:shd w:val="clear" w:color="auto" w:fill="FFFFFF"/>
        <w:spacing w:before="0" w:beforeAutospacing="0" w:after="300" w:afterAutospacing="0"/>
        <w:jc w:val="center"/>
        <w:rPr>
          <w:rFonts w:ascii="Segoe UI" w:hAnsi="Segoe UI" w:cs="Segoe UI"/>
          <w:b/>
          <w:color w:val="0D0D0D"/>
          <w:sz w:val="21"/>
          <w:szCs w:val="21"/>
        </w:rPr>
      </w:pP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RESUMO DA </w:t>
      </w:r>
      <w:r w:rsidR="00D30E3D">
        <w:rPr>
          <w:rFonts w:ascii="Segoe UI" w:hAnsi="Segoe UI" w:cs="Segoe UI"/>
          <w:b/>
          <w:color w:val="0D0D0D"/>
          <w:sz w:val="21"/>
          <w:szCs w:val="21"/>
        </w:rPr>
        <w:t>2</w:t>
      </w:r>
      <w:r w:rsidR="002D766B" w:rsidRPr="00CC68C8">
        <w:rPr>
          <w:rFonts w:ascii="Segoe UI" w:hAnsi="Segoe UI" w:cs="Segoe UI"/>
          <w:b/>
          <w:color w:val="0D0D0D"/>
          <w:sz w:val="21"/>
          <w:szCs w:val="21"/>
        </w:rPr>
        <w:t>.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ª SESSÃO </w:t>
      </w:r>
      <w:r w:rsidR="001C4473" w:rsidRPr="00CC68C8">
        <w:rPr>
          <w:rFonts w:ascii="Segoe UI" w:hAnsi="Segoe UI" w:cs="Segoe UI"/>
          <w:b/>
          <w:color w:val="0D0D0D"/>
          <w:sz w:val="21"/>
          <w:szCs w:val="21"/>
        </w:rPr>
        <w:t>EXTRA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ORDINÁRIA REALIZADA NO DIA</w:t>
      </w:r>
      <w:r w:rsidR="00F31F9C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="00D30E3D">
        <w:rPr>
          <w:rFonts w:ascii="Segoe UI" w:hAnsi="Segoe UI" w:cs="Segoe UI"/>
          <w:b/>
          <w:color w:val="0D0D0D"/>
          <w:sz w:val="21"/>
          <w:szCs w:val="21"/>
        </w:rPr>
        <w:t>0</w:t>
      </w:r>
      <w:r w:rsidR="00CC68C8" w:rsidRPr="00CC68C8">
        <w:rPr>
          <w:rFonts w:ascii="Segoe UI" w:hAnsi="Segoe UI" w:cs="Segoe UI"/>
          <w:b/>
          <w:color w:val="0D0D0D"/>
          <w:sz w:val="21"/>
          <w:szCs w:val="21"/>
        </w:rPr>
        <w:t>6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DE</w:t>
      </w:r>
      <w:r w:rsidR="00CC68C8"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="00D30E3D">
        <w:rPr>
          <w:rFonts w:ascii="Segoe UI" w:hAnsi="Segoe UI" w:cs="Segoe UI"/>
          <w:b/>
          <w:color w:val="0D0D0D"/>
          <w:sz w:val="21"/>
          <w:szCs w:val="21"/>
        </w:rPr>
        <w:t xml:space="preserve">FEVEREIRO 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>DE 202</w:t>
      </w:r>
      <w:r w:rsidR="00CC68C8">
        <w:rPr>
          <w:rFonts w:ascii="Segoe UI" w:hAnsi="Segoe UI" w:cs="Segoe UI"/>
          <w:b/>
          <w:color w:val="0D0D0D"/>
          <w:sz w:val="21"/>
          <w:szCs w:val="21"/>
        </w:rPr>
        <w:t>6</w:t>
      </w:r>
      <w:r w:rsidRPr="00CC68C8">
        <w:rPr>
          <w:rFonts w:ascii="Segoe UI" w:hAnsi="Segoe UI" w:cs="Segoe UI"/>
          <w:b/>
          <w:color w:val="0D0D0D"/>
          <w:sz w:val="21"/>
          <w:szCs w:val="21"/>
        </w:rPr>
        <w:t xml:space="preserve"> </w:t>
      </w:r>
      <w:r w:rsidRPr="00CC68C8">
        <w:rPr>
          <w:rFonts w:ascii="Segoe UI Emoji" w:hAnsi="Segoe UI Emoji" w:cs="Segoe UI Emoji"/>
          <w:b/>
          <w:color w:val="0D0D0D"/>
          <w:sz w:val="21"/>
          <w:szCs w:val="21"/>
        </w:rPr>
        <w:t>📅</w:t>
      </w:r>
    </w:p>
    <w:p w14:paraId="13E27C88" w14:textId="6CCC2BEE" w:rsidR="0069518C" w:rsidRPr="00214E7B" w:rsidRDefault="0069518C" w:rsidP="003448DA">
      <w:pPr>
        <w:pStyle w:val="NormalWeb"/>
        <w:shd w:val="clear" w:color="auto" w:fill="FFFFFF"/>
        <w:spacing w:before="300" w:beforeAutospacing="0" w:after="300" w:afterAutospacing="0"/>
        <w:ind w:firstLine="708"/>
        <w:jc w:val="both"/>
        <w:rPr>
          <w:rFonts w:ascii="Segoe UI" w:hAnsi="Segoe UI" w:cs="Segoe UI"/>
          <w:color w:val="0D0D0D"/>
        </w:rPr>
      </w:pPr>
      <w:r w:rsidRPr="00214E7B">
        <w:rPr>
          <w:rFonts w:ascii="Segoe UI" w:hAnsi="Segoe UI" w:cs="Segoe UI"/>
          <w:color w:val="0D0D0D"/>
        </w:rPr>
        <w:t xml:space="preserve">No dia </w:t>
      </w:r>
      <w:r w:rsidR="00120A88">
        <w:rPr>
          <w:rFonts w:ascii="Segoe UI" w:hAnsi="Segoe UI" w:cs="Segoe UI"/>
          <w:color w:val="0D0D0D"/>
        </w:rPr>
        <w:t>0</w:t>
      </w:r>
      <w:r w:rsidR="00CC68C8">
        <w:rPr>
          <w:rFonts w:ascii="Segoe UI" w:hAnsi="Segoe UI" w:cs="Segoe UI"/>
          <w:color w:val="0D0D0D"/>
        </w:rPr>
        <w:t>6</w:t>
      </w:r>
      <w:r w:rsidRPr="00214E7B">
        <w:rPr>
          <w:rFonts w:ascii="Segoe UI" w:hAnsi="Segoe UI" w:cs="Segoe UI"/>
          <w:color w:val="0D0D0D"/>
        </w:rPr>
        <w:t xml:space="preserve"> de</w:t>
      </w:r>
      <w:r w:rsidR="00CC68C8">
        <w:rPr>
          <w:rFonts w:ascii="Segoe UI" w:hAnsi="Segoe UI" w:cs="Segoe UI"/>
          <w:color w:val="0D0D0D"/>
        </w:rPr>
        <w:t xml:space="preserve"> </w:t>
      </w:r>
      <w:r w:rsidR="00120A88">
        <w:rPr>
          <w:rFonts w:ascii="Segoe UI" w:hAnsi="Segoe UI" w:cs="Segoe UI"/>
          <w:color w:val="0D0D0D"/>
        </w:rPr>
        <w:t>fevereiro</w:t>
      </w:r>
      <w:r w:rsidR="00CC68C8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>de 202</w:t>
      </w:r>
      <w:r w:rsidR="00CC68C8">
        <w:rPr>
          <w:rFonts w:ascii="Segoe UI" w:hAnsi="Segoe UI" w:cs="Segoe UI"/>
          <w:color w:val="0D0D0D"/>
        </w:rPr>
        <w:t>6</w:t>
      </w:r>
      <w:r w:rsidRPr="00214E7B">
        <w:rPr>
          <w:rFonts w:ascii="Segoe UI" w:hAnsi="Segoe UI" w:cs="Segoe UI"/>
          <w:color w:val="0D0D0D"/>
        </w:rPr>
        <w:t xml:space="preserve">, realizou-se a </w:t>
      </w:r>
      <w:r w:rsidR="00120A88">
        <w:rPr>
          <w:rFonts w:ascii="Segoe UI" w:hAnsi="Segoe UI" w:cs="Segoe UI"/>
          <w:color w:val="0D0D0D"/>
        </w:rPr>
        <w:t>2</w:t>
      </w:r>
      <w:r w:rsidR="0015232A" w:rsidRPr="00214E7B">
        <w:rPr>
          <w:rFonts w:ascii="Segoe UI" w:hAnsi="Segoe UI" w:cs="Segoe UI"/>
          <w:color w:val="0D0D0D"/>
        </w:rPr>
        <w:t>.</w:t>
      </w:r>
      <w:r w:rsidRPr="00214E7B">
        <w:rPr>
          <w:rFonts w:ascii="Segoe UI" w:hAnsi="Segoe UI" w:cs="Segoe UI"/>
          <w:color w:val="0D0D0D"/>
        </w:rPr>
        <w:t>ª</w:t>
      </w:r>
      <w:r w:rsidR="007508AB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 xml:space="preserve">Sessão </w:t>
      </w:r>
      <w:r w:rsidR="000055D9" w:rsidRPr="00214E7B">
        <w:rPr>
          <w:rFonts w:ascii="Segoe UI" w:hAnsi="Segoe UI" w:cs="Segoe UI"/>
          <w:color w:val="0D0D0D"/>
        </w:rPr>
        <w:t>Extrao</w:t>
      </w:r>
      <w:r w:rsidRPr="00214E7B">
        <w:rPr>
          <w:rFonts w:ascii="Segoe UI" w:hAnsi="Segoe UI" w:cs="Segoe UI"/>
          <w:color w:val="0D0D0D"/>
        </w:rPr>
        <w:t>rdinária da Câmara Municipal de Urânia, no Plenário “Antônio Luiz Cintra”, do Legislativo Municipal. Presidida pel</w:t>
      </w:r>
      <w:r w:rsidR="008E4037" w:rsidRPr="00214E7B">
        <w:rPr>
          <w:rFonts w:ascii="Segoe UI" w:hAnsi="Segoe UI" w:cs="Segoe UI"/>
          <w:color w:val="0D0D0D"/>
        </w:rPr>
        <w:t>o</w:t>
      </w:r>
      <w:r w:rsidRPr="00214E7B">
        <w:rPr>
          <w:rFonts w:ascii="Segoe UI" w:hAnsi="Segoe UI" w:cs="Segoe UI"/>
          <w:color w:val="0D0D0D"/>
        </w:rPr>
        <w:t xml:space="preserve"> Vereador</w:t>
      </w:r>
      <w:r w:rsidR="008E4037" w:rsidRPr="00214E7B">
        <w:rPr>
          <w:rFonts w:ascii="Segoe UI" w:hAnsi="Segoe UI" w:cs="Segoe UI"/>
          <w:color w:val="0D0D0D"/>
        </w:rPr>
        <w:t xml:space="preserve"> </w:t>
      </w:r>
      <w:r w:rsidR="008E4037" w:rsidRPr="00120A88">
        <w:rPr>
          <w:rFonts w:ascii="Segoe UI" w:hAnsi="Segoe UI" w:cs="Segoe UI"/>
          <w:color w:val="0D0D0D"/>
          <w:highlight w:val="yellow"/>
        </w:rPr>
        <w:t xml:space="preserve">David Rodrigues Meneses </w:t>
      </w:r>
      <w:r w:rsidRPr="00120A88">
        <w:rPr>
          <w:rFonts w:ascii="Segoe UI" w:hAnsi="Segoe UI" w:cs="Segoe UI"/>
          <w:color w:val="0D0D0D"/>
          <w:highlight w:val="yellow"/>
        </w:rPr>
        <w:t>e secretariada pel</w:t>
      </w:r>
      <w:r w:rsidR="008E4037" w:rsidRPr="00120A88">
        <w:rPr>
          <w:rFonts w:ascii="Segoe UI" w:hAnsi="Segoe UI" w:cs="Segoe UI"/>
          <w:color w:val="0D0D0D"/>
          <w:highlight w:val="yellow"/>
        </w:rPr>
        <w:t>a Katia Cristina Siebra</w:t>
      </w:r>
      <w:r w:rsidRPr="00120A88">
        <w:rPr>
          <w:rFonts w:ascii="Segoe UI" w:hAnsi="Segoe UI" w:cs="Segoe UI"/>
          <w:color w:val="0D0D0D"/>
          <w:highlight w:val="yellow"/>
        </w:rPr>
        <w:t xml:space="preserve">, estiveram presentes os seguintes Vereadores: </w:t>
      </w:r>
      <w:r w:rsidR="0011578D" w:rsidRPr="00120A88">
        <w:rPr>
          <w:rFonts w:ascii="Segoe UI" w:hAnsi="Segoe UI" w:cs="Segoe UI"/>
          <w:color w:val="0D0D0D"/>
          <w:highlight w:val="yellow"/>
        </w:rPr>
        <w:t>Anderson Chapichi, David Rodrigues Meneses, Everton Rodrigues da Silva, Jaelson Roques, João Jovino Batista, Katia Cristina Siebra, Roberto Toshio Mimura, Rodrigo Luiz de Oliveira Mota e Wederson Henrique do Livramento Silva</w:t>
      </w:r>
      <w:r w:rsidR="000055D9" w:rsidRPr="00120A88">
        <w:rPr>
          <w:rFonts w:ascii="Segoe UI" w:hAnsi="Segoe UI" w:cs="Segoe UI"/>
          <w:color w:val="0D0D0D"/>
          <w:highlight w:val="yellow"/>
        </w:rPr>
        <w:t>.</w:t>
      </w:r>
      <w:r w:rsidR="000055D9" w:rsidRPr="00214E7B">
        <w:rPr>
          <w:rFonts w:ascii="Segoe UI" w:hAnsi="Segoe UI" w:cs="Segoe UI"/>
          <w:color w:val="0D0D0D"/>
        </w:rPr>
        <w:t xml:space="preserve"> </w:t>
      </w:r>
      <w:r w:rsidRPr="00214E7B">
        <w:rPr>
          <w:rFonts w:ascii="Segoe UI" w:hAnsi="Segoe UI" w:cs="Segoe UI"/>
          <w:color w:val="0D0D0D"/>
        </w:rPr>
        <w:t>N</w:t>
      </w:r>
      <w:r w:rsidR="00115D87" w:rsidRPr="00214E7B">
        <w:rPr>
          <w:rFonts w:ascii="Segoe UI" w:hAnsi="Segoe UI" w:cs="Segoe UI"/>
          <w:color w:val="0D0D0D"/>
        </w:rPr>
        <w:t xml:space="preserve">a </w:t>
      </w:r>
      <w:r w:rsidRPr="00214E7B">
        <w:rPr>
          <w:rFonts w:ascii="Segoe UI" w:hAnsi="Segoe UI" w:cs="Segoe UI"/>
          <w:color w:val="0D0D0D"/>
        </w:rPr>
        <w:t xml:space="preserve">Ordem do Dia, foram apresentadas, discutidas e votadas as seguintes matérias: </w:t>
      </w:r>
      <w:r w:rsidRPr="00214E7B">
        <w:rPr>
          <w:rFonts w:ascii="Segoe UI Emoji" w:hAnsi="Segoe UI Emoji" w:cs="Segoe UI Emoji"/>
          <w:color w:val="0D0D0D"/>
        </w:rPr>
        <w:t>📝</w:t>
      </w:r>
    </w:p>
    <w:p w14:paraId="4E3F41A6" w14:textId="1EFE8F1F" w:rsidR="0069518C" w:rsidRDefault="0069518C" w:rsidP="003448DA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bCs/>
          <w:color w:val="0D0D0D"/>
          <w:u w:val="single"/>
        </w:rPr>
      </w:pPr>
      <w:r w:rsidRPr="00214E7B">
        <w:rPr>
          <w:rFonts w:ascii="Segoe UI" w:hAnsi="Segoe UI" w:cs="Segoe UI"/>
          <w:b/>
          <w:bCs/>
          <w:color w:val="0D0D0D"/>
          <w:u w:val="single"/>
        </w:rPr>
        <w:t>ORDEM DO DIA</w:t>
      </w:r>
    </w:p>
    <w:p w14:paraId="0B49FE05" w14:textId="39C852C9" w:rsidR="00E3158B" w:rsidRPr="00E3158B" w:rsidRDefault="00E3158B" w:rsidP="00E3158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color w:val="0D0D0D"/>
        </w:rPr>
      </w:pPr>
      <w:r w:rsidRPr="00E3158B">
        <w:rPr>
          <w:rFonts w:ascii="Segoe UI" w:hAnsi="Segoe UI" w:cs="Segoe UI"/>
          <w:b/>
          <w:bCs/>
          <w:color w:val="0D0D0D"/>
        </w:rPr>
        <w:t xml:space="preserve">PROJETOS DE LEIS COMPLEMENTARES </w:t>
      </w:r>
      <w:r w:rsidRPr="00E3158B">
        <w:rPr>
          <w:rFonts w:ascii="Segoe UI" w:hAnsi="Segoe UI" w:cs="Segoe UI"/>
          <w:b/>
          <w:bCs/>
          <w:color w:val="0D0D0D"/>
          <w:u w:val="single"/>
        </w:rPr>
        <w:t>APROVADOS</w:t>
      </w:r>
      <w:r w:rsidRPr="00E3158B">
        <w:rPr>
          <w:rFonts w:ascii="Segoe UI" w:hAnsi="Segoe UI" w:cs="Segoe UI"/>
          <w:b/>
          <w:bCs/>
          <w:color w:val="0D0D0D"/>
        </w:rPr>
        <w:t xml:space="preserve"> POR UNANIMIDADE EM PRIMEIRA DISCUSSÃO E PRIMEIRA VOTAÇÃO:</w:t>
      </w:r>
    </w:p>
    <w:p w14:paraId="30A2B699" w14:textId="1E3A7ED0" w:rsidR="00E3158B" w:rsidRDefault="00E3158B" w:rsidP="00E3158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t xml:space="preserve">• Projeto de Lei Complementar n.º 001/2025, </w:t>
      </w:r>
      <w:r w:rsidRPr="00E3158B">
        <w:rPr>
          <w:rFonts w:ascii="Segoe UI" w:hAnsi="Segoe UI" w:cs="Segoe UI"/>
        </w:rPr>
        <w:t>de 22/01/2026,</w:t>
      </w:r>
      <w:r>
        <w:rPr>
          <w:rFonts w:ascii="Segoe UI" w:hAnsi="Segoe UI" w:cs="Segoe UI"/>
        </w:rPr>
        <w:t xml:space="preserve"> de autoria do Executivo,</w:t>
      </w:r>
      <w:r w:rsidRPr="00E3158B">
        <w:rPr>
          <w:rFonts w:ascii="Segoe UI" w:hAnsi="Segoe UI" w:cs="Segoe UI"/>
        </w:rPr>
        <w:t xml:space="preserve"> que dispõe sobre a revisão geral anual e o reajuste dos vencimentos e salários do quadro geral de pessoal do Município de Urânia e dá outras providências</w:t>
      </w:r>
      <w:r w:rsidR="00256E44">
        <w:rPr>
          <w:rFonts w:ascii="Segoe UI" w:hAnsi="Segoe UI" w:cs="Segoe UI"/>
        </w:rPr>
        <w:t>;</w:t>
      </w:r>
    </w:p>
    <w:p w14:paraId="20F813F6" w14:textId="21DC4B3A" w:rsidR="0064321E" w:rsidRDefault="00256E44" w:rsidP="00083D6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  <w:r w:rsidRPr="00E3158B">
        <w:rPr>
          <w:rFonts w:ascii="Segoe UI" w:hAnsi="Segoe UI" w:cs="Segoe UI"/>
          <w:color w:val="0D0D0D"/>
        </w:rPr>
        <w:t>• Projeto de Lei Complementar n.º 00</w:t>
      </w:r>
      <w:r w:rsidR="00CA735A">
        <w:rPr>
          <w:rFonts w:ascii="Segoe UI" w:hAnsi="Segoe UI" w:cs="Segoe UI"/>
          <w:color w:val="0D0D0D"/>
        </w:rPr>
        <w:t>2</w:t>
      </w:r>
      <w:r w:rsidRPr="00E3158B">
        <w:rPr>
          <w:rFonts w:ascii="Segoe UI" w:hAnsi="Segoe UI" w:cs="Segoe UI"/>
          <w:color w:val="0D0D0D"/>
        </w:rPr>
        <w:t xml:space="preserve">/2025, </w:t>
      </w:r>
      <w:r w:rsidRPr="00256E44">
        <w:rPr>
          <w:rFonts w:ascii="Segoe UI" w:hAnsi="Segoe UI" w:cs="Segoe UI"/>
        </w:rPr>
        <w:t>de 22/01/2026,</w:t>
      </w:r>
      <w:r>
        <w:rPr>
          <w:rFonts w:ascii="Segoe UI" w:hAnsi="Segoe UI" w:cs="Segoe UI"/>
        </w:rPr>
        <w:t xml:space="preserve"> de autoria do Executivo,</w:t>
      </w:r>
      <w:r w:rsidRPr="00256E44">
        <w:rPr>
          <w:rFonts w:ascii="Segoe UI" w:hAnsi="Segoe UI" w:cs="Segoe UI"/>
        </w:rPr>
        <w:t xml:space="preserve"> que dispõe sobre a alteração do artigo 46 da Lei Complementar nº 001/2010 e dá outras providências.</w:t>
      </w:r>
    </w:p>
    <w:p w14:paraId="1B3EC591" w14:textId="77777777" w:rsidR="00D61CC9" w:rsidRPr="00E15B32" w:rsidRDefault="00D61CC9" w:rsidP="00083D6D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</w:rPr>
      </w:pPr>
    </w:p>
    <w:p w14:paraId="20627789" w14:textId="67DD0691" w:rsidR="00214E7B" w:rsidRDefault="00214E7B" w:rsidP="00214E7B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  <w:r>
        <w:rPr>
          <w:rFonts w:ascii="Segoe UI" w:hAnsi="Segoe UI" w:cs="Segoe UI"/>
          <w:b/>
          <w:color w:val="0D0D0D"/>
        </w:rPr>
        <w:t>A PRÓXIMA SESSÃO ORDINÁRIA SERÁ NO DIA</w:t>
      </w:r>
      <w:r w:rsidR="007508AB">
        <w:rPr>
          <w:rFonts w:ascii="Segoe UI" w:hAnsi="Segoe UI" w:cs="Segoe UI"/>
          <w:b/>
          <w:color w:val="0D0D0D"/>
        </w:rPr>
        <w:t xml:space="preserve"> </w:t>
      </w:r>
      <w:r w:rsidR="00AC7737">
        <w:rPr>
          <w:rFonts w:ascii="Segoe UI" w:hAnsi="Segoe UI" w:cs="Segoe UI"/>
          <w:b/>
          <w:color w:val="0D0D0D"/>
        </w:rPr>
        <w:t>19</w:t>
      </w:r>
      <w:r w:rsidR="007508AB">
        <w:rPr>
          <w:rFonts w:ascii="Segoe UI" w:hAnsi="Segoe UI" w:cs="Segoe UI"/>
          <w:b/>
          <w:color w:val="0D0D0D"/>
        </w:rPr>
        <w:t xml:space="preserve"> DE </w:t>
      </w:r>
      <w:r w:rsidR="001E62AB">
        <w:rPr>
          <w:rFonts w:ascii="Segoe UI" w:hAnsi="Segoe UI" w:cs="Segoe UI"/>
          <w:b/>
          <w:color w:val="0D0D0D"/>
        </w:rPr>
        <w:t xml:space="preserve">FEVEREIRO </w:t>
      </w:r>
      <w:r>
        <w:rPr>
          <w:rFonts w:ascii="Segoe UI" w:hAnsi="Segoe UI" w:cs="Segoe UI"/>
          <w:b/>
          <w:color w:val="0D0D0D"/>
        </w:rPr>
        <w:t>DE 202</w:t>
      </w:r>
      <w:r w:rsidR="001E62AB">
        <w:rPr>
          <w:rFonts w:ascii="Segoe UI" w:hAnsi="Segoe UI" w:cs="Segoe UI"/>
          <w:b/>
          <w:color w:val="0D0D0D"/>
        </w:rPr>
        <w:t>6</w:t>
      </w:r>
      <w:r>
        <w:rPr>
          <w:rFonts w:ascii="Segoe UI" w:hAnsi="Segoe UI" w:cs="Segoe UI"/>
          <w:b/>
          <w:color w:val="0D0D0D"/>
        </w:rPr>
        <w:t>,</w:t>
      </w:r>
      <w:r w:rsidR="007508AB">
        <w:rPr>
          <w:rFonts w:ascii="Segoe UI" w:hAnsi="Segoe UI" w:cs="Segoe UI"/>
          <w:b/>
          <w:color w:val="0D0D0D"/>
        </w:rPr>
        <w:t xml:space="preserve"> </w:t>
      </w:r>
      <w:r w:rsidR="00AC7737">
        <w:rPr>
          <w:rFonts w:ascii="Segoe UI" w:hAnsi="Segoe UI" w:cs="Segoe UI"/>
          <w:b/>
          <w:color w:val="0D0D0D"/>
        </w:rPr>
        <w:t>QUINTA</w:t>
      </w:r>
      <w:r>
        <w:rPr>
          <w:rFonts w:ascii="Segoe UI" w:hAnsi="Segoe UI" w:cs="Segoe UI"/>
          <w:b/>
          <w:color w:val="0D0D0D"/>
        </w:rPr>
        <w:t xml:space="preserve">-FEIRA, ÀS 19 HORAS. </w:t>
      </w:r>
      <w:r>
        <w:rPr>
          <w:rFonts w:ascii="Segoe UI Emoji" w:hAnsi="Segoe UI Emoji" w:cs="Segoe UI Emoji"/>
          <w:b/>
          <w:color w:val="0D0D0D"/>
        </w:rPr>
        <w:t>🕖</w:t>
      </w:r>
    </w:p>
    <w:p w14:paraId="5C273122" w14:textId="77777777" w:rsidR="00900BCA" w:rsidRPr="00214E7B" w:rsidRDefault="00900BCA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p w14:paraId="7BAC50F2" w14:textId="0BD26BA6" w:rsidR="00D56634" w:rsidRPr="00214E7B" w:rsidRDefault="00D56634" w:rsidP="005703B9">
      <w:pPr>
        <w:pStyle w:val="NormalWeb"/>
        <w:shd w:val="clear" w:color="auto" w:fill="FFFFFF"/>
        <w:spacing w:before="300" w:beforeAutospacing="0" w:after="300" w:afterAutospacing="0"/>
        <w:jc w:val="both"/>
        <w:rPr>
          <w:rFonts w:ascii="Segoe UI" w:hAnsi="Segoe UI" w:cs="Segoe UI"/>
          <w:b/>
          <w:color w:val="0D0D0D"/>
        </w:rPr>
      </w:pPr>
    </w:p>
    <w:sectPr w:rsidR="00D56634" w:rsidRPr="00214E7B" w:rsidSect="001E62AB">
      <w:pgSz w:w="11906" w:h="16838"/>
      <w:pgMar w:top="2269" w:right="1133" w:bottom="28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DF3E53" w14:textId="77777777" w:rsidR="0023253B" w:rsidRDefault="0023253B" w:rsidP="00051AEE">
      <w:pPr>
        <w:spacing w:after="0"/>
      </w:pPr>
      <w:r>
        <w:separator/>
      </w:r>
    </w:p>
  </w:endnote>
  <w:endnote w:type="continuationSeparator" w:id="0">
    <w:p w14:paraId="6C37B597" w14:textId="77777777" w:rsidR="0023253B" w:rsidRDefault="0023253B" w:rsidP="00051AEE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A4A82C" w14:textId="77777777" w:rsidR="0023253B" w:rsidRDefault="0023253B" w:rsidP="00051AEE">
      <w:pPr>
        <w:spacing w:after="0"/>
      </w:pPr>
      <w:r>
        <w:separator/>
      </w:r>
    </w:p>
  </w:footnote>
  <w:footnote w:type="continuationSeparator" w:id="0">
    <w:p w14:paraId="7EA6C6A1" w14:textId="77777777" w:rsidR="0023253B" w:rsidRDefault="0023253B" w:rsidP="00051AEE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6149FF"/>
    <w:multiLevelType w:val="hybridMultilevel"/>
    <w:tmpl w:val="101A23DE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81B63"/>
    <w:multiLevelType w:val="hybridMultilevel"/>
    <w:tmpl w:val="A72A775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 w15:restartNumberingAfterBreak="0">
    <w:nsid w:val="03754B7A"/>
    <w:multiLevelType w:val="hybridMultilevel"/>
    <w:tmpl w:val="9CF2688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355689"/>
    <w:multiLevelType w:val="hybridMultilevel"/>
    <w:tmpl w:val="1CAC5542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0B7F3CD7"/>
    <w:multiLevelType w:val="hybridMultilevel"/>
    <w:tmpl w:val="967C7C08"/>
    <w:lvl w:ilvl="0" w:tplc="0416000D">
      <w:start w:val="1"/>
      <w:numFmt w:val="bullet"/>
      <w:lvlText w:val=""/>
      <w:lvlJc w:val="left"/>
      <w:pPr>
        <w:ind w:left="786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B8B057C"/>
    <w:multiLevelType w:val="hybridMultilevel"/>
    <w:tmpl w:val="2AD248F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FE1C7A"/>
    <w:multiLevelType w:val="hybridMultilevel"/>
    <w:tmpl w:val="17E401F2"/>
    <w:lvl w:ilvl="0" w:tplc="0416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14CF77DE"/>
    <w:multiLevelType w:val="hybridMultilevel"/>
    <w:tmpl w:val="9DF2C15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1414E"/>
    <w:multiLevelType w:val="hybridMultilevel"/>
    <w:tmpl w:val="1BAE66F0"/>
    <w:lvl w:ilvl="0" w:tplc="1848D158">
      <w:start w:val="1"/>
      <w:numFmt w:val="bullet"/>
      <w:lvlText w:val=""/>
      <w:lvlJc w:val="left"/>
      <w:pPr>
        <w:ind w:left="78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492F39"/>
    <w:multiLevelType w:val="hybridMultilevel"/>
    <w:tmpl w:val="9580D99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A87ECE"/>
    <w:multiLevelType w:val="hybridMultilevel"/>
    <w:tmpl w:val="D7E026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A7231"/>
    <w:multiLevelType w:val="hybridMultilevel"/>
    <w:tmpl w:val="415E35BA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2" w15:restartNumberingAfterBreak="0">
    <w:nsid w:val="222516D8"/>
    <w:multiLevelType w:val="hybridMultilevel"/>
    <w:tmpl w:val="33CEEC2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AB2AB6"/>
    <w:multiLevelType w:val="hybridMultilevel"/>
    <w:tmpl w:val="878CAF9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921249"/>
    <w:multiLevelType w:val="hybridMultilevel"/>
    <w:tmpl w:val="507E571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67A15E2"/>
    <w:multiLevelType w:val="hybridMultilevel"/>
    <w:tmpl w:val="72C8BF92"/>
    <w:lvl w:ilvl="0" w:tplc="0416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6" w15:restartNumberingAfterBreak="0">
    <w:nsid w:val="3BBF46BB"/>
    <w:multiLevelType w:val="hybridMultilevel"/>
    <w:tmpl w:val="941439F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373D93"/>
    <w:multiLevelType w:val="hybridMultilevel"/>
    <w:tmpl w:val="E3CEE854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4E060E"/>
    <w:multiLevelType w:val="hybridMultilevel"/>
    <w:tmpl w:val="E7D6B6A2"/>
    <w:lvl w:ilvl="0" w:tplc="1848D158">
      <w:start w:val="1"/>
      <w:numFmt w:val="bullet"/>
      <w:lvlText w:val=""/>
      <w:lvlJc w:val="left"/>
      <w:pPr>
        <w:ind w:left="36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45756EE0"/>
    <w:multiLevelType w:val="hybridMultilevel"/>
    <w:tmpl w:val="B4048A0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757A9D"/>
    <w:multiLevelType w:val="hybridMultilevel"/>
    <w:tmpl w:val="6B4CC35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444A90"/>
    <w:multiLevelType w:val="hybridMultilevel"/>
    <w:tmpl w:val="77F20038"/>
    <w:lvl w:ilvl="0" w:tplc="041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2" w15:restartNumberingAfterBreak="0">
    <w:nsid w:val="5DC51245"/>
    <w:multiLevelType w:val="hybridMultilevel"/>
    <w:tmpl w:val="2F1CBA3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061F17"/>
    <w:multiLevelType w:val="hybridMultilevel"/>
    <w:tmpl w:val="CE007DE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1720D9A"/>
    <w:multiLevelType w:val="hybridMultilevel"/>
    <w:tmpl w:val="03E01C68"/>
    <w:lvl w:ilvl="0" w:tplc="1848D158">
      <w:start w:val="1"/>
      <w:numFmt w:val="bullet"/>
      <w:lvlText w:val=""/>
      <w:lvlJc w:val="left"/>
      <w:pPr>
        <w:ind w:left="720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482154F"/>
    <w:multiLevelType w:val="hybridMultilevel"/>
    <w:tmpl w:val="79EA811C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67405DA1"/>
    <w:multiLevelType w:val="hybridMultilevel"/>
    <w:tmpl w:val="57E0B10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7569DE"/>
    <w:multiLevelType w:val="hybridMultilevel"/>
    <w:tmpl w:val="8702F3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D34FD9"/>
    <w:multiLevelType w:val="hybridMultilevel"/>
    <w:tmpl w:val="0888C34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23404B6"/>
    <w:multiLevelType w:val="hybridMultilevel"/>
    <w:tmpl w:val="C966D62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49B3F06"/>
    <w:multiLevelType w:val="hybridMultilevel"/>
    <w:tmpl w:val="19927044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1" w15:restartNumberingAfterBreak="0">
    <w:nsid w:val="7B222948"/>
    <w:multiLevelType w:val="hybridMultilevel"/>
    <w:tmpl w:val="B750FC3C"/>
    <w:lvl w:ilvl="0" w:tplc="1848D158">
      <w:start w:val="1"/>
      <w:numFmt w:val="bullet"/>
      <w:lvlText w:val=""/>
      <w:lvlJc w:val="left"/>
      <w:pPr>
        <w:ind w:left="1146" w:hanging="360"/>
      </w:pPr>
      <w:rPr>
        <w:rFonts w:ascii="Wingdings 3" w:hAnsi="Wingdings 3" w:hint="default"/>
      </w:rPr>
    </w:lvl>
    <w:lvl w:ilvl="1" w:tplc="041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2" w15:restartNumberingAfterBreak="0">
    <w:nsid w:val="7C6C7E0B"/>
    <w:multiLevelType w:val="hybridMultilevel"/>
    <w:tmpl w:val="5FA83A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2"/>
  </w:num>
  <w:num w:numId="3">
    <w:abstractNumId w:val="10"/>
  </w:num>
  <w:num w:numId="4">
    <w:abstractNumId w:val="19"/>
  </w:num>
  <w:num w:numId="5">
    <w:abstractNumId w:val="7"/>
  </w:num>
  <w:num w:numId="6">
    <w:abstractNumId w:val="27"/>
  </w:num>
  <w:num w:numId="7">
    <w:abstractNumId w:val="12"/>
  </w:num>
  <w:num w:numId="8">
    <w:abstractNumId w:val="4"/>
  </w:num>
  <w:num w:numId="9">
    <w:abstractNumId w:val="28"/>
  </w:num>
  <w:num w:numId="10">
    <w:abstractNumId w:val="9"/>
  </w:num>
  <w:num w:numId="11">
    <w:abstractNumId w:val="8"/>
  </w:num>
  <w:num w:numId="12">
    <w:abstractNumId w:val="17"/>
  </w:num>
  <w:num w:numId="13">
    <w:abstractNumId w:val="29"/>
  </w:num>
  <w:num w:numId="14">
    <w:abstractNumId w:val="24"/>
  </w:num>
  <w:num w:numId="15">
    <w:abstractNumId w:val="3"/>
  </w:num>
  <w:num w:numId="16">
    <w:abstractNumId w:val="32"/>
  </w:num>
  <w:num w:numId="17">
    <w:abstractNumId w:val="31"/>
  </w:num>
  <w:num w:numId="18">
    <w:abstractNumId w:val="14"/>
  </w:num>
  <w:num w:numId="19">
    <w:abstractNumId w:val="1"/>
  </w:num>
  <w:num w:numId="20">
    <w:abstractNumId w:val="18"/>
  </w:num>
  <w:num w:numId="21">
    <w:abstractNumId w:val="30"/>
  </w:num>
  <w:num w:numId="22">
    <w:abstractNumId w:val="21"/>
  </w:num>
  <w:num w:numId="23">
    <w:abstractNumId w:val="11"/>
  </w:num>
  <w:num w:numId="24">
    <w:abstractNumId w:val="6"/>
  </w:num>
  <w:num w:numId="25">
    <w:abstractNumId w:val="13"/>
  </w:num>
  <w:num w:numId="26">
    <w:abstractNumId w:val="22"/>
  </w:num>
  <w:num w:numId="27">
    <w:abstractNumId w:val="25"/>
  </w:num>
  <w:num w:numId="28">
    <w:abstractNumId w:val="16"/>
  </w:num>
  <w:num w:numId="29">
    <w:abstractNumId w:val="20"/>
  </w:num>
  <w:num w:numId="30">
    <w:abstractNumId w:val="5"/>
  </w:num>
  <w:num w:numId="31">
    <w:abstractNumId w:val="0"/>
  </w:num>
  <w:num w:numId="32">
    <w:abstractNumId w:val="26"/>
  </w:num>
  <w:num w:numId="3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328"/>
    <w:rsid w:val="000055D9"/>
    <w:rsid w:val="00031AE1"/>
    <w:rsid w:val="00034998"/>
    <w:rsid w:val="0003613B"/>
    <w:rsid w:val="000424B7"/>
    <w:rsid w:val="00051AEE"/>
    <w:rsid w:val="000559BD"/>
    <w:rsid w:val="00056A45"/>
    <w:rsid w:val="00060908"/>
    <w:rsid w:val="00062180"/>
    <w:rsid w:val="00070C6E"/>
    <w:rsid w:val="000742D9"/>
    <w:rsid w:val="0007432D"/>
    <w:rsid w:val="000756C5"/>
    <w:rsid w:val="00075A27"/>
    <w:rsid w:val="00083D6D"/>
    <w:rsid w:val="0008443D"/>
    <w:rsid w:val="0009339D"/>
    <w:rsid w:val="000A333E"/>
    <w:rsid w:val="000A6B7E"/>
    <w:rsid w:val="000C4F54"/>
    <w:rsid w:val="000C5BE0"/>
    <w:rsid w:val="00106400"/>
    <w:rsid w:val="00106FEC"/>
    <w:rsid w:val="0011578D"/>
    <w:rsid w:val="00115D87"/>
    <w:rsid w:val="00120A88"/>
    <w:rsid w:val="00124316"/>
    <w:rsid w:val="00134F41"/>
    <w:rsid w:val="00137E58"/>
    <w:rsid w:val="001521EB"/>
    <w:rsid w:val="0015232A"/>
    <w:rsid w:val="00166CA3"/>
    <w:rsid w:val="00174B08"/>
    <w:rsid w:val="0018077B"/>
    <w:rsid w:val="00184B50"/>
    <w:rsid w:val="001939FB"/>
    <w:rsid w:val="001946A1"/>
    <w:rsid w:val="00196327"/>
    <w:rsid w:val="001A28DC"/>
    <w:rsid w:val="001B3ACA"/>
    <w:rsid w:val="001B3E21"/>
    <w:rsid w:val="001B65A7"/>
    <w:rsid w:val="001C0B42"/>
    <w:rsid w:val="001C4473"/>
    <w:rsid w:val="001C4FA2"/>
    <w:rsid w:val="001C6DBA"/>
    <w:rsid w:val="001D1852"/>
    <w:rsid w:val="001D1A8C"/>
    <w:rsid w:val="001D6341"/>
    <w:rsid w:val="001E04D9"/>
    <w:rsid w:val="001E62AB"/>
    <w:rsid w:val="001F4136"/>
    <w:rsid w:val="0021138F"/>
    <w:rsid w:val="00214E7B"/>
    <w:rsid w:val="002176EE"/>
    <w:rsid w:val="002208A0"/>
    <w:rsid w:val="00220985"/>
    <w:rsid w:val="0023215D"/>
    <w:rsid w:val="0023253B"/>
    <w:rsid w:val="00240DE2"/>
    <w:rsid w:val="00243E12"/>
    <w:rsid w:val="00251811"/>
    <w:rsid w:val="00251C8B"/>
    <w:rsid w:val="00256E44"/>
    <w:rsid w:val="00256EAB"/>
    <w:rsid w:val="00261230"/>
    <w:rsid w:val="0026226C"/>
    <w:rsid w:val="002821D2"/>
    <w:rsid w:val="002920AF"/>
    <w:rsid w:val="0029267E"/>
    <w:rsid w:val="0029340B"/>
    <w:rsid w:val="002957F6"/>
    <w:rsid w:val="00296EDB"/>
    <w:rsid w:val="002A1576"/>
    <w:rsid w:val="002B2328"/>
    <w:rsid w:val="002C5838"/>
    <w:rsid w:val="002D527F"/>
    <w:rsid w:val="002D6E64"/>
    <w:rsid w:val="002D766B"/>
    <w:rsid w:val="00305121"/>
    <w:rsid w:val="003059E3"/>
    <w:rsid w:val="00311F13"/>
    <w:rsid w:val="0032027B"/>
    <w:rsid w:val="00322049"/>
    <w:rsid w:val="003230C8"/>
    <w:rsid w:val="003255ED"/>
    <w:rsid w:val="00326587"/>
    <w:rsid w:val="003448DA"/>
    <w:rsid w:val="003547E2"/>
    <w:rsid w:val="0038092E"/>
    <w:rsid w:val="00380982"/>
    <w:rsid w:val="0039316C"/>
    <w:rsid w:val="003A5699"/>
    <w:rsid w:val="003C5BAA"/>
    <w:rsid w:val="003D10A7"/>
    <w:rsid w:val="003D143E"/>
    <w:rsid w:val="003D2B49"/>
    <w:rsid w:val="003D2C55"/>
    <w:rsid w:val="003E33EA"/>
    <w:rsid w:val="003E3E93"/>
    <w:rsid w:val="003F3B01"/>
    <w:rsid w:val="003F5801"/>
    <w:rsid w:val="00412737"/>
    <w:rsid w:val="00413A6E"/>
    <w:rsid w:val="0044637C"/>
    <w:rsid w:val="004811F8"/>
    <w:rsid w:val="004A547E"/>
    <w:rsid w:val="004A67AB"/>
    <w:rsid w:val="004A6F7D"/>
    <w:rsid w:val="004B391E"/>
    <w:rsid w:val="004B6ECE"/>
    <w:rsid w:val="004C70D5"/>
    <w:rsid w:val="004E11F9"/>
    <w:rsid w:val="005061F5"/>
    <w:rsid w:val="00506279"/>
    <w:rsid w:val="005076AC"/>
    <w:rsid w:val="0051300D"/>
    <w:rsid w:val="00514B9E"/>
    <w:rsid w:val="00516136"/>
    <w:rsid w:val="005425F0"/>
    <w:rsid w:val="00544560"/>
    <w:rsid w:val="005449D5"/>
    <w:rsid w:val="00556602"/>
    <w:rsid w:val="0056752F"/>
    <w:rsid w:val="00567BE5"/>
    <w:rsid w:val="005703B9"/>
    <w:rsid w:val="00573524"/>
    <w:rsid w:val="0057394E"/>
    <w:rsid w:val="00577AE9"/>
    <w:rsid w:val="005856AD"/>
    <w:rsid w:val="005936E7"/>
    <w:rsid w:val="005B235C"/>
    <w:rsid w:val="006112A0"/>
    <w:rsid w:val="00614242"/>
    <w:rsid w:val="00620EC3"/>
    <w:rsid w:val="00624352"/>
    <w:rsid w:val="00632D80"/>
    <w:rsid w:val="00636344"/>
    <w:rsid w:val="0064321E"/>
    <w:rsid w:val="00647279"/>
    <w:rsid w:val="00661557"/>
    <w:rsid w:val="0069518C"/>
    <w:rsid w:val="00695895"/>
    <w:rsid w:val="00696D6F"/>
    <w:rsid w:val="006A2C74"/>
    <w:rsid w:val="006A3CF9"/>
    <w:rsid w:val="006A7B9D"/>
    <w:rsid w:val="006A7E82"/>
    <w:rsid w:val="006B097A"/>
    <w:rsid w:val="006B3D19"/>
    <w:rsid w:val="006B776E"/>
    <w:rsid w:val="006E2C61"/>
    <w:rsid w:val="006F3809"/>
    <w:rsid w:val="00713004"/>
    <w:rsid w:val="00715570"/>
    <w:rsid w:val="007475F5"/>
    <w:rsid w:val="007508AB"/>
    <w:rsid w:val="00756B75"/>
    <w:rsid w:val="007604F7"/>
    <w:rsid w:val="007707C8"/>
    <w:rsid w:val="007711EA"/>
    <w:rsid w:val="00772FDB"/>
    <w:rsid w:val="00782834"/>
    <w:rsid w:val="0079187E"/>
    <w:rsid w:val="007970B5"/>
    <w:rsid w:val="007B1730"/>
    <w:rsid w:val="007C171F"/>
    <w:rsid w:val="007C754A"/>
    <w:rsid w:val="007D499F"/>
    <w:rsid w:val="007F6ED1"/>
    <w:rsid w:val="007F7179"/>
    <w:rsid w:val="008021B1"/>
    <w:rsid w:val="0080229A"/>
    <w:rsid w:val="00806F7E"/>
    <w:rsid w:val="00807A86"/>
    <w:rsid w:val="00813921"/>
    <w:rsid w:val="00820830"/>
    <w:rsid w:val="008273DB"/>
    <w:rsid w:val="008430DA"/>
    <w:rsid w:val="00853DF3"/>
    <w:rsid w:val="00896F4C"/>
    <w:rsid w:val="008A04A9"/>
    <w:rsid w:val="008A7BB2"/>
    <w:rsid w:val="008D6C5A"/>
    <w:rsid w:val="008E4037"/>
    <w:rsid w:val="008E67B7"/>
    <w:rsid w:val="008F6390"/>
    <w:rsid w:val="008F78A6"/>
    <w:rsid w:val="008F79F5"/>
    <w:rsid w:val="0090003A"/>
    <w:rsid w:val="00900BCA"/>
    <w:rsid w:val="009065DD"/>
    <w:rsid w:val="00910B5E"/>
    <w:rsid w:val="00910D46"/>
    <w:rsid w:val="009219EC"/>
    <w:rsid w:val="0092391C"/>
    <w:rsid w:val="0092677B"/>
    <w:rsid w:val="0093242F"/>
    <w:rsid w:val="00946E87"/>
    <w:rsid w:val="00947E19"/>
    <w:rsid w:val="00951E02"/>
    <w:rsid w:val="00954AD1"/>
    <w:rsid w:val="00957BF2"/>
    <w:rsid w:val="00963AF4"/>
    <w:rsid w:val="00965392"/>
    <w:rsid w:val="00967063"/>
    <w:rsid w:val="0096796D"/>
    <w:rsid w:val="00967D27"/>
    <w:rsid w:val="00971F32"/>
    <w:rsid w:val="009761F0"/>
    <w:rsid w:val="009C2F22"/>
    <w:rsid w:val="009C7E66"/>
    <w:rsid w:val="009D0252"/>
    <w:rsid w:val="009D5B7C"/>
    <w:rsid w:val="009E62C8"/>
    <w:rsid w:val="009E6E16"/>
    <w:rsid w:val="009F111B"/>
    <w:rsid w:val="009F5AD2"/>
    <w:rsid w:val="00A00129"/>
    <w:rsid w:val="00A038FD"/>
    <w:rsid w:val="00A259FD"/>
    <w:rsid w:val="00A279BA"/>
    <w:rsid w:val="00A32167"/>
    <w:rsid w:val="00A357CC"/>
    <w:rsid w:val="00A5568A"/>
    <w:rsid w:val="00A633DC"/>
    <w:rsid w:val="00A6722C"/>
    <w:rsid w:val="00A7088F"/>
    <w:rsid w:val="00A73FB3"/>
    <w:rsid w:val="00A83B8E"/>
    <w:rsid w:val="00AA351F"/>
    <w:rsid w:val="00AA3FBB"/>
    <w:rsid w:val="00AC356F"/>
    <w:rsid w:val="00AC7737"/>
    <w:rsid w:val="00AC7DE9"/>
    <w:rsid w:val="00AE1606"/>
    <w:rsid w:val="00AE23FC"/>
    <w:rsid w:val="00AE6F8B"/>
    <w:rsid w:val="00B05516"/>
    <w:rsid w:val="00B23BCE"/>
    <w:rsid w:val="00B26278"/>
    <w:rsid w:val="00B34ACC"/>
    <w:rsid w:val="00B55052"/>
    <w:rsid w:val="00B65171"/>
    <w:rsid w:val="00B66EA9"/>
    <w:rsid w:val="00BA1D1B"/>
    <w:rsid w:val="00BB4ED7"/>
    <w:rsid w:val="00BD3034"/>
    <w:rsid w:val="00BD6201"/>
    <w:rsid w:val="00BF1A55"/>
    <w:rsid w:val="00C15A16"/>
    <w:rsid w:val="00C30733"/>
    <w:rsid w:val="00C34B44"/>
    <w:rsid w:val="00C36302"/>
    <w:rsid w:val="00C37F63"/>
    <w:rsid w:val="00C47C57"/>
    <w:rsid w:val="00C6292E"/>
    <w:rsid w:val="00C673BE"/>
    <w:rsid w:val="00C76524"/>
    <w:rsid w:val="00C76555"/>
    <w:rsid w:val="00C82D43"/>
    <w:rsid w:val="00C874BA"/>
    <w:rsid w:val="00C91979"/>
    <w:rsid w:val="00C92AB3"/>
    <w:rsid w:val="00CA44B8"/>
    <w:rsid w:val="00CA735A"/>
    <w:rsid w:val="00CA7A4B"/>
    <w:rsid w:val="00CC68C8"/>
    <w:rsid w:val="00CD493A"/>
    <w:rsid w:val="00CF5170"/>
    <w:rsid w:val="00D0199C"/>
    <w:rsid w:val="00D0559F"/>
    <w:rsid w:val="00D10193"/>
    <w:rsid w:val="00D13ABD"/>
    <w:rsid w:val="00D2290B"/>
    <w:rsid w:val="00D30E3D"/>
    <w:rsid w:val="00D37DC6"/>
    <w:rsid w:val="00D5057F"/>
    <w:rsid w:val="00D5302D"/>
    <w:rsid w:val="00D53333"/>
    <w:rsid w:val="00D536D0"/>
    <w:rsid w:val="00D56634"/>
    <w:rsid w:val="00D61CC9"/>
    <w:rsid w:val="00D6213D"/>
    <w:rsid w:val="00D6543A"/>
    <w:rsid w:val="00D65EE0"/>
    <w:rsid w:val="00D74EC3"/>
    <w:rsid w:val="00D7612A"/>
    <w:rsid w:val="00D90002"/>
    <w:rsid w:val="00D94D7A"/>
    <w:rsid w:val="00DA09EB"/>
    <w:rsid w:val="00DA15C4"/>
    <w:rsid w:val="00DB4156"/>
    <w:rsid w:val="00DB7270"/>
    <w:rsid w:val="00DC14D3"/>
    <w:rsid w:val="00DC1543"/>
    <w:rsid w:val="00DC209B"/>
    <w:rsid w:val="00DC3DCB"/>
    <w:rsid w:val="00DD7EB6"/>
    <w:rsid w:val="00DE0A3A"/>
    <w:rsid w:val="00DE0D5B"/>
    <w:rsid w:val="00DF2EB8"/>
    <w:rsid w:val="00DF4908"/>
    <w:rsid w:val="00E01178"/>
    <w:rsid w:val="00E074ED"/>
    <w:rsid w:val="00E11A18"/>
    <w:rsid w:val="00E11E19"/>
    <w:rsid w:val="00E15B32"/>
    <w:rsid w:val="00E21CFA"/>
    <w:rsid w:val="00E27684"/>
    <w:rsid w:val="00E27A5F"/>
    <w:rsid w:val="00E3158B"/>
    <w:rsid w:val="00E33D49"/>
    <w:rsid w:val="00E37B25"/>
    <w:rsid w:val="00E455CC"/>
    <w:rsid w:val="00E500E9"/>
    <w:rsid w:val="00E52ABA"/>
    <w:rsid w:val="00E64F69"/>
    <w:rsid w:val="00E870E1"/>
    <w:rsid w:val="00E87F1F"/>
    <w:rsid w:val="00EA366F"/>
    <w:rsid w:val="00EA51DB"/>
    <w:rsid w:val="00EC0DB5"/>
    <w:rsid w:val="00ED6715"/>
    <w:rsid w:val="00EE0F8E"/>
    <w:rsid w:val="00F2629F"/>
    <w:rsid w:val="00F31F9C"/>
    <w:rsid w:val="00F37261"/>
    <w:rsid w:val="00F413A2"/>
    <w:rsid w:val="00F50BC1"/>
    <w:rsid w:val="00F6049B"/>
    <w:rsid w:val="00F6085B"/>
    <w:rsid w:val="00F85B06"/>
    <w:rsid w:val="00F876BB"/>
    <w:rsid w:val="00FA3B34"/>
    <w:rsid w:val="00FA5E6B"/>
    <w:rsid w:val="00FC0899"/>
    <w:rsid w:val="00FC2D60"/>
    <w:rsid w:val="00FC3033"/>
    <w:rsid w:val="00FD362B"/>
    <w:rsid w:val="00FD7BBF"/>
    <w:rsid w:val="00FD7D1C"/>
    <w:rsid w:val="00FE5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3361468"/>
  <w15:docId w15:val="{12454B9E-9BD3-4E2F-A740-C701EEB190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0B42"/>
    <w:pPr>
      <w:spacing w:after="120" w:line="240" w:lineRule="auto"/>
      <w:ind w:left="284" w:hanging="284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ecuodecorpodetexto">
    <w:name w:val="Body Text Indent"/>
    <w:basedOn w:val="Normal"/>
    <w:link w:val="RecuodecorpodetextoChar"/>
    <w:unhideWhenUsed/>
    <w:rsid w:val="001C0B42"/>
    <w:pPr>
      <w:spacing w:after="0"/>
      <w:ind w:left="3119" w:firstLine="0"/>
      <w:jc w:val="both"/>
    </w:pPr>
    <w:rPr>
      <w:rFonts w:ascii="Arial" w:eastAsia="Times New Roman" w:hAnsi="Arial" w:cs="Times New Roman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1C0B42"/>
    <w:rPr>
      <w:rFonts w:ascii="Arial" w:eastAsia="Times New Roman" w:hAnsi="Arial" w:cs="Times New Roman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296EDB"/>
    <w:pPr>
      <w:spacing w:after="0"/>
      <w:ind w:left="720" w:firstLine="0"/>
      <w:contextualSpacing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unhideWhenUsed/>
    <w:rsid w:val="0069518C"/>
    <w:pPr>
      <w:spacing w:before="100" w:beforeAutospacing="1" w:after="100" w:afterAutospacing="1"/>
      <w:ind w:left="0" w:firstLine="0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CabealhoChar">
    <w:name w:val="Cabeçalho Char"/>
    <w:basedOn w:val="Fontepargpadro"/>
    <w:link w:val="Cabealho"/>
    <w:uiPriority w:val="99"/>
    <w:rsid w:val="00051AEE"/>
  </w:style>
  <w:style w:type="paragraph" w:styleId="Rodap">
    <w:name w:val="footer"/>
    <w:basedOn w:val="Normal"/>
    <w:link w:val="RodapChar"/>
    <w:uiPriority w:val="99"/>
    <w:unhideWhenUsed/>
    <w:rsid w:val="00051AEE"/>
    <w:pPr>
      <w:tabs>
        <w:tab w:val="center" w:pos="4252"/>
        <w:tab w:val="right" w:pos="8504"/>
      </w:tabs>
      <w:spacing w:after="0"/>
    </w:pPr>
  </w:style>
  <w:style w:type="character" w:customStyle="1" w:styleId="RodapChar">
    <w:name w:val="Rodapé Char"/>
    <w:basedOn w:val="Fontepargpadro"/>
    <w:link w:val="Rodap"/>
    <w:uiPriority w:val="99"/>
    <w:rsid w:val="00051A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81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3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75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6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88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1996</TotalTime>
  <Pages>1</Pages>
  <Words>206</Words>
  <Characters>1117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Usuário</cp:lastModifiedBy>
  <cp:revision>171</cp:revision>
  <dcterms:created xsi:type="dcterms:W3CDTF">2020-12-10T13:04:00Z</dcterms:created>
  <dcterms:modified xsi:type="dcterms:W3CDTF">2026-02-04T13:10:00Z</dcterms:modified>
</cp:coreProperties>
</file>